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EF" w:rsidRDefault="00CE34EF" w:rsidP="00CE3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 TẢ CÔNG VIỆC </w:t>
      </w:r>
      <w:r w:rsidRPr="00CE34EF">
        <w:rPr>
          <w:rFonts w:ascii="Times New Roman" w:hAnsi="Times New Roman" w:cs="Times New Roman"/>
          <w:sz w:val="28"/>
          <w:szCs w:val="28"/>
        </w:rPr>
        <w:t>Front-end</w:t>
      </w:r>
    </w:p>
    <w:p w:rsidR="00CE34EF" w:rsidRPr="00CE34EF" w:rsidRDefault="00CE34EF" w:rsidP="00CE3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E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Front-end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Client Side,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mảng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hiển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web. Front-end Developer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web,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web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dàng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>.</w:t>
      </w:r>
    </w:p>
    <w:p w:rsidR="00CE34EF" w:rsidRPr="00CE34EF" w:rsidRDefault="00CE34EF" w:rsidP="00CE3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34EF">
        <w:rPr>
          <w:rFonts w:ascii="Times New Roman" w:hAnsi="Times New Roman" w:cs="Times New Roman"/>
          <w:sz w:val="28"/>
          <w:szCs w:val="28"/>
        </w:rPr>
        <w:t>YÊU CẦU</w:t>
      </w:r>
    </w:p>
    <w:p w:rsidR="00CE34EF" w:rsidRPr="00CE34EF" w:rsidRDefault="00CE34EF" w:rsidP="00CE3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HTML, CSS, Boo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CE34EF">
        <w:rPr>
          <w:rFonts w:ascii="Times New Roman" w:hAnsi="Times New Roman" w:cs="Times New Roman"/>
          <w:sz w:val="28"/>
          <w:szCs w:val="28"/>
        </w:rPr>
        <w:t xml:space="preserve">strap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JavaScript</w:t>
      </w:r>
      <w:bookmarkStart w:id="0" w:name="_GoBack"/>
      <w:bookmarkEnd w:id="0"/>
    </w:p>
    <w:p w:rsidR="00CE34EF" w:rsidRPr="00CE34EF" w:rsidRDefault="00CE34EF" w:rsidP="00CE3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web (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>)</w:t>
      </w:r>
    </w:p>
    <w:p w:rsidR="00CE34EF" w:rsidRPr="00CE34EF" w:rsidRDefault="00CE34EF" w:rsidP="00CE3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SEO</w:t>
      </w:r>
    </w:p>
    <w:p w:rsidR="00CE34EF" w:rsidRPr="00CE34EF" w:rsidRDefault="00CE34EF" w:rsidP="00CE3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Photoshop (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Sketch)</w:t>
      </w:r>
    </w:p>
    <w:p w:rsidR="00CE34EF" w:rsidRPr="00CE34EF" w:rsidRDefault="00CE34EF" w:rsidP="00CE3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UX/UI</w:t>
      </w:r>
    </w:p>
    <w:p w:rsidR="00CE34EF" w:rsidRPr="00CE34EF" w:rsidRDefault="00CE34EF" w:rsidP="00CE3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Responsive Design</w:t>
      </w:r>
    </w:p>
    <w:p w:rsidR="00CE34EF" w:rsidRPr="00CE34EF" w:rsidRDefault="00CE34EF" w:rsidP="00CE3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EF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cao</w:t>
      </w:r>
      <w:proofErr w:type="spellEnd"/>
    </w:p>
    <w:p w:rsidR="00CE34EF" w:rsidRPr="00CE34EF" w:rsidRDefault="00CE34EF" w:rsidP="00CE3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E34EF">
        <w:rPr>
          <w:rFonts w:ascii="Times New Roman" w:hAnsi="Times New Roman" w:cs="Times New Roman"/>
          <w:sz w:val="28"/>
          <w:szCs w:val="28"/>
        </w:rPr>
        <w:t xml:space="preserve"> MÔ TẢ CÔNG VIỆC</w:t>
      </w:r>
    </w:p>
    <w:p w:rsidR="00CE34EF" w:rsidRPr="00CE34EF" w:rsidRDefault="00CE34EF" w:rsidP="00CE3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Web,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front-end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Website, Web application.</w:t>
      </w:r>
    </w:p>
    <w:p w:rsidR="00CE34EF" w:rsidRPr="00CE34EF" w:rsidRDefault="00CE34EF" w:rsidP="00CE3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HTML/CSS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website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sẵn</w:t>
      </w:r>
      <w:proofErr w:type="spellEnd"/>
    </w:p>
    <w:p w:rsidR="00CE34EF" w:rsidRPr="00CE34EF" w:rsidRDefault="00CE34EF" w:rsidP="00CE3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E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back-end developers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web designers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dụng</w:t>
      </w:r>
      <w:proofErr w:type="spellEnd"/>
    </w:p>
    <w:p w:rsidR="00CE34EF" w:rsidRPr="00CE34EF" w:rsidRDefault="00CE34EF" w:rsidP="00CE3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E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brand</w:t>
      </w:r>
    </w:p>
    <w:p w:rsidR="00CE34EF" w:rsidRPr="00CE34EF" w:rsidRDefault="00CE34EF" w:rsidP="00CE34EF">
      <w:pPr>
        <w:jc w:val="both"/>
        <w:rPr>
          <w:rFonts w:ascii="Times New Roman" w:hAnsi="Times New Roman" w:cs="Times New Roman"/>
          <w:sz w:val="28"/>
          <w:szCs w:val="28"/>
        </w:rPr>
      </w:pPr>
      <w:r w:rsidRPr="00CE34EF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691B4E" w:rsidRPr="00CE34EF" w:rsidRDefault="00CE34EF" w:rsidP="00CE3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HTML/CSS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E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F">
        <w:rPr>
          <w:rFonts w:ascii="Times New Roman" w:hAnsi="Times New Roman" w:cs="Times New Roman"/>
          <w:sz w:val="28"/>
          <w:szCs w:val="28"/>
        </w:rPr>
        <w:t>phẩm</w:t>
      </w:r>
      <w:proofErr w:type="spellEnd"/>
    </w:p>
    <w:sectPr w:rsidR="00691B4E" w:rsidRPr="00CE3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EF"/>
    <w:rsid w:val="00691B4E"/>
    <w:rsid w:val="00C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2A7E"/>
  <w15:chartTrackingRefBased/>
  <w15:docId w15:val="{4D0D3FD0-F37E-4B8A-86AD-6CF9E98D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2020-08-13T12:24:00Z</dcterms:created>
  <dcterms:modified xsi:type="dcterms:W3CDTF">2020-08-13T12:26:00Z</dcterms:modified>
</cp:coreProperties>
</file>